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1"/>
          <w:i w:val="1"/>
          <w:sz w:val="56"/>
          <w:szCs w:val="56"/>
        </w:rPr>
      </w:pPr>
      <w:r w:rsidDel="00000000" w:rsidR="00000000" w:rsidRPr="00000000">
        <w:rPr>
          <w:rFonts w:ascii="Arial" w:cs="Arial" w:eastAsia="Arial" w:hAnsi="Arial"/>
          <w:b w:val="1"/>
          <w:i w:val="1"/>
          <w:sz w:val="56"/>
          <w:szCs w:val="56"/>
          <w:rtl w:val="0"/>
        </w:rPr>
        <w:t xml:space="preserve">The Girl Who Could Not Dream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i w:val="1"/>
        </w:rPr>
      </w:pPr>
      <w:r w:rsidDel="00000000" w:rsidR="00000000" w:rsidRPr="00000000">
        <w:rPr>
          <w:rFonts w:ascii="Arial" w:cs="Arial" w:eastAsia="Arial" w:hAnsi="Arial"/>
          <w:i w:val="1"/>
          <w:rtl w:val="0"/>
        </w:rPr>
        <w:t xml:space="preserve">by Sarah Beth Durst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lef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both"/>
        <w:rPr>
          <w:rFonts w:ascii="Roboto" w:cs="Roboto" w:eastAsia="Roboto" w:hAnsi="Roboto"/>
          <w:color w:val="545454"/>
          <w:sz w:val="22"/>
          <w:szCs w:val="22"/>
          <w:highlight w:val="white"/>
        </w:rPr>
      </w:pPr>
      <w:r w:rsidDel="00000000" w:rsidR="00000000" w:rsidRPr="00000000">
        <w:rPr>
          <w:rFonts w:ascii="Arial" w:cs="Arial" w:eastAsia="Arial" w:hAnsi="Arial"/>
          <w:color w:val="333333"/>
          <w:highlight w:val="white"/>
          <w:rtl w:val="0"/>
        </w:rPr>
        <w:t xml:space="preserve">Sophie loves the hidden shop below her parents' bookstore, where dreams are secretly bought and sold. When the dream shop is robbed and her parents go missing, Sophie must unravel the truth to save them. Together with her best friend—a wisecracking and fanatically loyal monster named Monster—she must decide whom to trust with her family’s carefully guarded secrets. Who will help them, and who will betray them?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Tal</w:t>
      </w:r>
      <w:r w:rsidDel="00000000" w:rsidR="00000000" w:rsidRPr="00000000">
        <w:rPr>
          <w:rFonts w:ascii="Arial" w:cs="Arial" w:eastAsia="Arial" w:hAnsi="Arial"/>
          <w:b w:val="1"/>
          <w:sz w:val="28"/>
          <w:szCs w:val="28"/>
          <w:rtl w:val="0"/>
        </w:rPr>
        <w:t xml:space="preserve">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vertAlign w:val="baseline"/>
        </w:rPr>
      </w:pPr>
      <w:r w:rsidDel="00000000" w:rsidR="00000000" w:rsidRPr="00000000">
        <w:rPr>
          <w:rFonts w:ascii="Arial" w:cs="Arial" w:eastAsia="Arial" w:hAnsi="Arial"/>
          <w:color w:val="333333"/>
          <w:highlight w:val="white"/>
          <w:rtl w:val="0"/>
        </w:rPr>
        <w:t xml:space="preserve">Stolen dreams bought by secretive strangers. A girl who never dreams. A quest for the truth. Sohpie’s parents suddenly disappear! Together with her loyal best friend and monster, YES A MONSTER named monster, they will solve the mystery. She must decide who is trustworthy enough to keep her family’s carefully guarded secret’s. Who will help them, and who will foresake them? Read The Girl Who Could Not Dream to find out more.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https://www.youtube.com/watch?v=Q3jRtsg3qco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w:t>
      </w: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w:t>
      </w:r>
      <w:r w:rsidDel="00000000" w:rsidR="00000000" w:rsidRPr="00000000">
        <w:rPr>
          <w:rFonts w:ascii="Arial" w:cs="Arial" w:eastAsia="Arial" w:hAnsi="Arial"/>
          <w:rtl w:val="0"/>
        </w:rPr>
        <w:t xml:space="preserve">http://www.sarahbethdurst.com/</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w:t>
      </w:r>
      <w:hyperlink r:id="rId6">
        <w:r w:rsidDel="00000000" w:rsidR="00000000" w:rsidRPr="00000000">
          <w:rPr>
            <w:rFonts w:ascii="Roboto" w:cs="Roboto" w:eastAsia="Roboto" w:hAnsi="Roboto"/>
            <w:color w:val="1155cc"/>
            <w:sz w:val="21"/>
            <w:szCs w:val="21"/>
            <w:highlight w:val="white"/>
            <w:u w:val="single"/>
            <w:rtl w:val="0"/>
          </w:rPr>
          <w:t xml:space="preserve">https://twitter.com/sarahbethdurst</w:t>
        </w:r>
      </w:hyperlink>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w:t>
      </w:r>
      <w:hyperlink r:id="rId7">
        <w:r w:rsidDel="00000000" w:rsidR="00000000" w:rsidRPr="00000000">
          <w:rPr>
            <w:rFonts w:ascii="Roboto" w:cs="Roboto" w:eastAsia="Roboto" w:hAnsi="Roboto"/>
            <w:color w:val="1155cc"/>
            <w:sz w:val="21"/>
            <w:szCs w:val="21"/>
            <w:highlight w:val="white"/>
            <w:u w:val="single"/>
            <w:rtl w:val="0"/>
          </w:rPr>
          <w:t xml:space="preserve">https://www.facebook.com/sarahbethdurst/</w:t>
        </w:r>
      </w:hyperlink>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w:t>
      </w:r>
      <w:hyperlink r:id="rId8">
        <w:r w:rsidDel="00000000" w:rsidR="00000000" w:rsidRPr="00000000">
          <w:rPr>
            <w:rFonts w:ascii="Roboto" w:cs="Roboto" w:eastAsia="Roboto" w:hAnsi="Roboto"/>
            <w:color w:val="1155cc"/>
            <w:sz w:val="21"/>
            <w:szCs w:val="21"/>
            <w:highlight w:val="white"/>
            <w:u w:val="single"/>
            <w:rtl w:val="0"/>
          </w:rPr>
          <w:t xml:space="preserve">https://www.instagram.com/sarahbethdurst/</w:t>
        </w:r>
      </w:hyperlink>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Email: </w:t>
      </w:r>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sarah@sarahbethdurst.com</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b7f3"/>
          <w:sz w:val="18"/>
          <w:szCs w:val="18"/>
          <w:highlight w:val="white"/>
        </w:rPr>
      </w:pP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stuffed monster</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dream catcher</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old books</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magic wand</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 backpack to put monster 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http://www.simonandschuster.com/books/Ghost/Jason-Reynolds/Track/9781481450164/reading_group_guide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“Sophie had only ever stolen one dream.”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color w:val="21212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p>
    <w:p w:rsidR="00000000" w:rsidDel="00000000" w:rsidP="00000000" w:rsidRDefault="00000000" w:rsidRPr="00000000" w14:paraId="0000002A">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0">
        <w:r w:rsidDel="00000000" w:rsidR="00000000" w:rsidRPr="00000000">
          <w:rPr>
            <w:rFonts w:ascii="Arial" w:cs="Arial" w:eastAsia="Arial" w:hAnsi="Arial"/>
            <w:i w:val="1"/>
            <w:rtl w:val="0"/>
          </w:rPr>
          <w:t xml:space="preserve">In the Footsteps of Crazy Horse</w:t>
        </w:r>
      </w:hyperlink>
      <w:r w:rsidDel="00000000" w:rsidR="00000000" w:rsidRPr="00000000">
        <w:rPr>
          <w:rFonts w:ascii="Arial" w:cs="Arial" w:eastAsia="Arial" w:hAnsi="Arial"/>
          <w:rtl w:val="0"/>
        </w:rPr>
        <w:t xml:space="preserve"> by Joseph Marshall</w:t>
      </w:r>
    </w:p>
    <w:p w:rsidR="00000000" w:rsidDel="00000000" w:rsidP="00000000" w:rsidRDefault="00000000" w:rsidRPr="00000000" w14:paraId="0000002B">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1">
        <w:r w:rsidDel="00000000" w:rsidR="00000000" w:rsidRPr="00000000">
          <w:rPr>
            <w:rFonts w:ascii="Arial" w:cs="Arial" w:eastAsia="Arial" w:hAnsi="Arial"/>
            <w:i w:val="1"/>
            <w:rtl w:val="0"/>
          </w:rPr>
          <w:t xml:space="preserve">The Silver Gate</w:t>
        </w:r>
      </w:hyperlink>
      <w:r w:rsidDel="00000000" w:rsidR="00000000" w:rsidRPr="00000000">
        <w:rPr>
          <w:rFonts w:ascii="Arial" w:cs="Arial" w:eastAsia="Arial" w:hAnsi="Arial"/>
          <w:rtl w:val="0"/>
        </w:rPr>
        <w:t xml:space="preserve"> by Kristin Bailey</w:t>
      </w:r>
    </w:p>
    <w:p w:rsidR="00000000" w:rsidDel="00000000" w:rsidP="00000000" w:rsidRDefault="00000000" w:rsidRPr="00000000" w14:paraId="0000002C">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2">
        <w:r w:rsidDel="00000000" w:rsidR="00000000" w:rsidRPr="00000000">
          <w:rPr>
            <w:rFonts w:ascii="Arial" w:cs="Arial" w:eastAsia="Arial" w:hAnsi="Arial"/>
            <w:i w:val="1"/>
            <w:rtl w:val="0"/>
          </w:rPr>
          <w:t xml:space="preserve">The Island of Dr. Libris</w:t>
        </w:r>
      </w:hyperlink>
      <w:r w:rsidDel="00000000" w:rsidR="00000000" w:rsidRPr="00000000">
        <w:rPr>
          <w:rFonts w:ascii="Arial" w:cs="Arial" w:eastAsia="Arial" w:hAnsi="Arial"/>
          <w:rtl w:val="0"/>
        </w:rPr>
        <w:t xml:space="preserve"> by Chris Grabenstein</w:t>
      </w:r>
    </w:p>
    <w:p w:rsidR="00000000" w:rsidDel="00000000" w:rsidP="00000000" w:rsidRDefault="00000000" w:rsidRPr="00000000" w14:paraId="0000002D">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3">
        <w:r w:rsidDel="00000000" w:rsidR="00000000" w:rsidRPr="00000000">
          <w:rPr>
            <w:rFonts w:ascii="Arial" w:cs="Arial" w:eastAsia="Arial" w:hAnsi="Arial"/>
            <w:i w:val="1"/>
            <w:rtl w:val="0"/>
          </w:rPr>
          <w:t xml:space="preserve">Hour of the Bees</w:t>
        </w:r>
      </w:hyperlink>
      <w:r w:rsidDel="00000000" w:rsidR="00000000" w:rsidRPr="00000000">
        <w:rPr>
          <w:rFonts w:ascii="Arial" w:cs="Arial" w:eastAsia="Arial" w:hAnsi="Arial"/>
          <w:rtl w:val="0"/>
        </w:rPr>
        <w:t xml:space="preserve"> by Lindsay Eagar</w:t>
      </w:r>
    </w:p>
    <w:p w:rsidR="00000000" w:rsidDel="00000000" w:rsidP="00000000" w:rsidRDefault="00000000" w:rsidRPr="00000000" w14:paraId="0000002E">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4">
        <w:r w:rsidDel="00000000" w:rsidR="00000000" w:rsidRPr="00000000">
          <w:rPr>
            <w:rFonts w:ascii="Arial" w:cs="Arial" w:eastAsia="Arial" w:hAnsi="Arial"/>
            <w:i w:val="1"/>
            <w:rtl w:val="0"/>
          </w:rPr>
          <w:t xml:space="preserve">Soar</w:t>
        </w:r>
      </w:hyperlink>
      <w:r w:rsidDel="00000000" w:rsidR="00000000" w:rsidRPr="00000000">
        <w:rPr>
          <w:rFonts w:ascii="Arial" w:cs="Arial" w:eastAsia="Arial" w:hAnsi="Arial"/>
          <w:rtl w:val="0"/>
        </w:rPr>
        <w:t xml:space="preserve"> by Tracy Edward Wymer</w:t>
      </w:r>
    </w:p>
    <w:p w:rsidR="00000000" w:rsidDel="00000000" w:rsidP="00000000" w:rsidRDefault="00000000" w:rsidRPr="00000000" w14:paraId="0000002F">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5">
        <w:r w:rsidDel="00000000" w:rsidR="00000000" w:rsidRPr="00000000">
          <w:rPr>
            <w:rFonts w:ascii="Arial" w:cs="Arial" w:eastAsia="Arial" w:hAnsi="Arial"/>
            <w:i w:val="1"/>
            <w:rtl w:val="0"/>
          </w:rPr>
          <w:t xml:space="preserve">Journey Across the Hidden Islands</w:t>
        </w:r>
      </w:hyperlink>
      <w:r w:rsidDel="00000000" w:rsidR="00000000" w:rsidRPr="00000000">
        <w:rPr>
          <w:rFonts w:ascii="Arial" w:cs="Arial" w:eastAsia="Arial" w:hAnsi="Arial"/>
          <w:rtl w:val="0"/>
        </w:rPr>
        <w:t xml:space="preserve"> by Sarah Beth Durst</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6">
        <w:r w:rsidDel="00000000" w:rsidR="00000000" w:rsidRPr="00000000">
          <w:rPr>
            <w:rFonts w:ascii="Arial" w:cs="Arial" w:eastAsia="Arial" w:hAnsi="Arial"/>
            <w:i w:val="1"/>
            <w:rtl w:val="0"/>
          </w:rPr>
          <w:t xml:space="preserve">The Power of Poppy Pendle</w:t>
        </w:r>
      </w:hyperlink>
      <w:r w:rsidDel="00000000" w:rsidR="00000000" w:rsidRPr="00000000">
        <w:rPr>
          <w:rFonts w:ascii="Arial" w:cs="Arial" w:eastAsia="Arial" w:hAnsi="Arial"/>
          <w:rtl w:val="0"/>
        </w:rPr>
        <w:t xml:space="preserve"> by Natasha Lowe</w:t>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pacing w:after="340" w:lineRule="auto"/>
        <w:ind w:left="720" w:hanging="360"/>
        <w:contextualSpacing w:val="1"/>
        <w:jc w:val="both"/>
        <w:rPr>
          <w:b w:val="0"/>
          <w:sz w:val="22"/>
          <w:szCs w:val="22"/>
        </w:rPr>
      </w:pPr>
      <w:hyperlink r:id="rId17">
        <w:r w:rsidDel="00000000" w:rsidR="00000000" w:rsidRPr="00000000">
          <w:rPr>
            <w:rFonts w:ascii="Arial" w:cs="Arial" w:eastAsia="Arial" w:hAnsi="Arial"/>
            <w:i w:val="1"/>
            <w:rtl w:val="0"/>
          </w:rPr>
          <w:t xml:space="preserve">Hope Was Here</w:t>
        </w:r>
      </w:hyperlink>
      <w:r w:rsidDel="00000000" w:rsidR="00000000" w:rsidRPr="00000000">
        <w:rPr>
          <w:rFonts w:ascii="Arial" w:cs="Arial" w:eastAsia="Arial" w:hAnsi="Arial"/>
          <w:rtl w:val="0"/>
        </w:rPr>
        <w:t xml:space="preserve"> by Joan Bauer</w:t>
      </w: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3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 Books by this Author:</w:t>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Roar and Sparkles Go to School</w:t>
      </w:r>
      <w:r w:rsidDel="00000000" w:rsidR="00000000" w:rsidRPr="00000000">
        <w:rPr>
          <w:rFonts w:ascii="Arial" w:cs="Arial" w:eastAsia="Arial" w:hAnsi="Arial"/>
          <w:i w:val="1"/>
          <w:rtl w:val="0"/>
        </w:rPr>
        <w:t xml:space="preserve"> </w:t>
        <w:tab/>
        <w:tab/>
        <w:tab/>
        <w:tab/>
        <w:tab/>
      </w:r>
    </w:p>
    <w:p w:rsidR="00000000" w:rsidDel="00000000" w:rsidP="00000000" w:rsidRDefault="00000000" w:rsidRPr="00000000" w14:paraId="00000034">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rPr>
      </w:pPr>
      <w:hyperlink r:id="rId18">
        <w:r w:rsidDel="00000000" w:rsidR="00000000" w:rsidRPr="00000000">
          <w:rPr>
            <w:rFonts w:ascii="Arial" w:cs="Arial" w:eastAsia="Arial" w:hAnsi="Arial"/>
            <w:i w:val="1"/>
            <w:rtl w:val="0"/>
          </w:rPr>
          <w:t xml:space="preserve">Chasing Power</w:t>
        </w:r>
      </w:hyperlink>
      <w:r w:rsidDel="00000000" w:rsidR="00000000" w:rsidRPr="00000000">
        <w:rPr>
          <w:rFonts w:ascii="Arial" w:cs="Arial" w:eastAsia="Arial" w:hAnsi="Arial"/>
          <w:i w:val="1"/>
          <w:rtl w:val="0"/>
        </w:rPr>
        <w:t xml:space="preserve"> </w:t>
        <w:tab/>
        <w:tab/>
        <w:tab/>
      </w:r>
    </w:p>
    <w:p w:rsidR="00000000" w:rsidDel="00000000" w:rsidP="00000000" w:rsidRDefault="00000000" w:rsidRPr="00000000" w14:paraId="00000035">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rPr>
      </w:pPr>
      <w:hyperlink r:id="rId19">
        <w:r w:rsidDel="00000000" w:rsidR="00000000" w:rsidRPr="00000000">
          <w:rPr>
            <w:rFonts w:ascii="Arial" w:cs="Arial" w:eastAsia="Arial" w:hAnsi="Arial"/>
            <w:i w:val="1"/>
            <w:rtl w:val="0"/>
          </w:rPr>
          <w:t xml:space="preserve">Conjured</w:t>
        </w:r>
      </w:hyperlink>
      <w:r w:rsidDel="00000000" w:rsidR="00000000" w:rsidRPr="00000000">
        <w:rPr>
          <w:rFonts w:ascii="Arial" w:cs="Arial" w:eastAsia="Arial" w:hAnsi="Arial"/>
          <w:i w:val="1"/>
          <w:rtl w:val="0"/>
        </w:rPr>
        <w:t xml:space="preserve"> </w:t>
        <w:tab/>
        <w:tab/>
      </w:r>
    </w:p>
    <w:p w:rsidR="00000000" w:rsidDel="00000000" w:rsidP="00000000" w:rsidRDefault="00000000" w:rsidRPr="00000000" w14:paraId="00000036">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rPr>
      </w:pPr>
      <w:hyperlink r:id="rId20">
        <w:r w:rsidDel="00000000" w:rsidR="00000000" w:rsidRPr="00000000">
          <w:rPr>
            <w:rFonts w:ascii="Arial" w:cs="Arial" w:eastAsia="Arial" w:hAnsi="Arial"/>
            <w:i w:val="1"/>
            <w:rtl w:val="0"/>
          </w:rPr>
          <w:t xml:space="preserve">Vessel</w:t>
        </w:r>
      </w:hyperlink>
      <w:r w:rsidDel="00000000" w:rsidR="00000000" w:rsidRPr="00000000">
        <w:rPr>
          <w:rFonts w:ascii="Arial" w:cs="Arial" w:eastAsia="Arial" w:hAnsi="Arial"/>
          <w:i w:val="1"/>
          <w:rtl w:val="0"/>
        </w:rPr>
        <w:t xml:space="preserve"> </w:t>
        <w:tab/>
        <w:tab/>
        <w:tab/>
      </w:r>
    </w:p>
    <w:p w:rsidR="00000000" w:rsidDel="00000000" w:rsidP="00000000" w:rsidRDefault="00000000" w:rsidRPr="00000000" w14:paraId="00000037">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rPr>
      </w:pPr>
      <w:hyperlink r:id="rId21">
        <w:r w:rsidDel="00000000" w:rsidR="00000000" w:rsidRPr="00000000">
          <w:rPr>
            <w:rFonts w:ascii="Arial" w:cs="Arial" w:eastAsia="Arial" w:hAnsi="Arial"/>
            <w:i w:val="1"/>
            <w:rtl w:val="0"/>
          </w:rPr>
          <w:t xml:space="preserve">Drink, Slay, Love</w:t>
        </w:r>
      </w:hyperlink>
      <w:r w:rsidDel="00000000" w:rsidR="00000000" w:rsidRPr="00000000">
        <w:rPr>
          <w:rFonts w:ascii="Arial" w:cs="Arial" w:eastAsia="Arial" w:hAnsi="Arial"/>
          <w:i w:val="1"/>
          <w:rtl w:val="0"/>
        </w:rPr>
        <w:t xml:space="preserve"> </w:t>
        <w:tab/>
        <w:tab/>
        <w:tab/>
      </w:r>
    </w:p>
    <w:p w:rsidR="00000000" w:rsidDel="00000000" w:rsidP="00000000" w:rsidRDefault="00000000" w:rsidRPr="00000000" w14:paraId="00000038">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i w:val="1"/>
        </w:rPr>
      </w:pPr>
      <w:hyperlink r:id="rId22">
        <w:r w:rsidDel="00000000" w:rsidR="00000000" w:rsidRPr="00000000">
          <w:rPr>
            <w:rFonts w:ascii="Arial" w:cs="Arial" w:eastAsia="Arial" w:hAnsi="Arial"/>
            <w:i w:val="1"/>
            <w:rtl w:val="0"/>
          </w:rPr>
          <w:t xml:space="preserve">Enchanted Ivy</w:t>
        </w:r>
      </w:hyperlink>
      <w:r w:rsidDel="00000000" w:rsidR="00000000" w:rsidRPr="00000000">
        <w:rPr>
          <w:rFonts w:ascii="Arial" w:cs="Arial" w:eastAsia="Arial" w:hAnsi="Arial"/>
          <w:i w:val="1"/>
          <w:rtl w:val="0"/>
        </w:rPr>
        <w:t xml:space="preserve">  </w:t>
        <w:tab/>
        <w:tab/>
        <w:tab/>
      </w:r>
    </w:p>
    <w:p w:rsidR="00000000" w:rsidDel="00000000" w:rsidP="00000000" w:rsidRDefault="00000000" w:rsidRPr="00000000" w14:paraId="00000039">
      <w:pPr>
        <w:numPr>
          <w:ilvl w:val="0"/>
          <w:numId w:val="7"/>
        </w:numPr>
        <w:pBdr>
          <w:top w:color="auto" w:space="0" w:sz="0" w:val="none"/>
          <w:bottom w:color="auto" w:space="0" w:sz="0" w:val="none"/>
          <w:right w:color="auto" w:space="0" w:sz="0" w:val="none"/>
          <w:between w:color="auto" w:space="0" w:sz="0" w:val="none"/>
        </w:pBdr>
        <w:spacing w:after="340" w:lineRule="auto"/>
        <w:ind w:left="720" w:hanging="360"/>
        <w:contextualSpacing w:val="1"/>
        <w:rPr>
          <w:rFonts w:ascii="Arial" w:cs="Arial" w:eastAsia="Arial" w:hAnsi="Arial"/>
        </w:rPr>
      </w:pPr>
      <w:hyperlink r:id="rId23">
        <w:r w:rsidDel="00000000" w:rsidR="00000000" w:rsidRPr="00000000">
          <w:rPr>
            <w:rFonts w:ascii="Arial" w:cs="Arial" w:eastAsia="Arial" w:hAnsi="Arial"/>
            <w:i w:val="1"/>
            <w:rtl w:val="0"/>
          </w:rPr>
          <w:t xml:space="preserve">Ice</w:t>
        </w:r>
      </w:hyperlink>
      <w:r w:rsidDel="00000000" w:rsidR="00000000" w:rsidRPr="00000000">
        <w:rPr>
          <w:rFonts w:ascii="Arial" w:cs="Arial" w:eastAsia="Arial" w:hAnsi="Arial"/>
          <w:i w:val="1"/>
          <w:rtl w:val="0"/>
        </w:rPr>
        <w:t xml:space="preserve"> </w:t>
        <w:tab/>
        <w:tab/>
      </w:r>
      <w:r w:rsidDel="00000000" w:rsidR="00000000" w:rsidRPr="00000000">
        <w:rPr>
          <w:rFonts w:ascii="Arial" w:cs="Arial" w:eastAsia="Arial" w:hAnsi="Arial"/>
          <w:rtl w:val="0"/>
        </w:rPr>
        <w:tab/>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Additional Resources:</w:t>
      </w:r>
      <w:r w:rsidDel="00000000" w:rsidR="00000000" w:rsidRPr="00000000">
        <w:rPr>
          <w:rtl w:val="0"/>
        </w:rPr>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color w:val="1155cc"/>
            <w:u w:val="single"/>
            <w:rtl w:val="0"/>
          </w:rPr>
          <w:t xml:space="preserve">https://www.poetry4kids.com/topic/monsters/</w:t>
        </w:r>
      </w:hyperlink>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Storyboard of dream sequence or comic strip, paper mache pet monster, draw and label your pet monster</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making a dream catcher DYI-</w:t>
      </w:r>
      <w:hyperlink r:id="rId25">
        <w:r w:rsidDel="00000000" w:rsidR="00000000" w:rsidRPr="00000000">
          <w:rPr>
            <w:rFonts w:ascii="Arial" w:cs="Arial" w:eastAsia="Arial" w:hAnsi="Arial"/>
            <w:color w:val="1155cc"/>
            <w:u w:val="single"/>
            <w:rtl w:val="0"/>
          </w:rPr>
          <w:t xml:space="preserve">DREAM CATCHER VIDEO DYI</w:t>
        </w:r>
      </w:hyperlink>
      <w:r w:rsidDel="00000000" w:rsidR="00000000" w:rsidRPr="00000000">
        <w:rPr>
          <w:rtl w:val="0"/>
        </w:rPr>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w:t>
      </w:r>
      <w:hyperlink r:id="rId26">
        <w:r w:rsidDel="00000000" w:rsidR="00000000" w:rsidRPr="00000000">
          <w:rPr>
            <w:rFonts w:ascii="Arial" w:cs="Arial" w:eastAsia="Arial" w:hAnsi="Arial"/>
            <w:color w:val="1155cc"/>
            <w:u w:val="single"/>
            <w:rtl w:val="0"/>
          </w:rPr>
          <w:t xml:space="preserve">https://www.kidsreads.com/authors/sarah-beth-durst/news/interview-060107</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r>
      <w:hyperlink r:id="rId27">
        <w:r w:rsidDel="00000000" w:rsidR="00000000" w:rsidRPr="00000000">
          <w:rPr>
            <w:rFonts w:ascii="Arial" w:cs="Arial" w:eastAsia="Arial" w:hAnsi="Arial"/>
            <w:color w:val="1155cc"/>
            <w:u w:val="single"/>
            <w:rtl w:val="0"/>
          </w:rPr>
          <w:t xml:space="preserve">http://www.sarahbethdurst.com/bio</w:t>
        </w:r>
      </w:hyperlink>
      <w:r w:rsidDel="00000000" w:rsidR="00000000" w:rsidRPr="00000000">
        <w:rPr>
          <w:rtl w:val="0"/>
        </w:rPr>
      </w:r>
    </w:p>
    <w:p w:rsidR="00000000" w:rsidDel="00000000" w:rsidP="00000000" w:rsidRDefault="00000000" w:rsidRPr="00000000" w14:paraId="0000004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hyperlink r:id="rId28">
        <w:r w:rsidDel="00000000" w:rsidR="00000000" w:rsidRPr="00000000">
          <w:rPr>
            <w:rFonts w:ascii="Arial" w:cs="Arial" w:eastAsia="Arial" w:hAnsi="Arial"/>
            <w:color w:val="1155cc"/>
            <w:u w:val="single"/>
            <w:rtl w:val="0"/>
          </w:rPr>
          <w:t xml:space="preserve">https://www.thebooksmugglers.com/2015/11/the-girl-who-could-not-dream-sarah-beth-durst-on-inspirations-influences.html</w:t>
        </w:r>
      </w:hyperlink>
      <w:r w:rsidDel="00000000" w:rsidR="00000000" w:rsidRPr="00000000">
        <w:rPr>
          <w:rtl w:val="0"/>
        </w:rPr>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w:t>
      </w:r>
      <w:hyperlink r:id="rId29">
        <w:r w:rsidDel="00000000" w:rsidR="00000000" w:rsidRPr="00000000">
          <w:rPr>
            <w:rFonts w:ascii="Arial" w:cs="Arial" w:eastAsia="Arial" w:hAnsi="Arial"/>
            <w:color w:val="1155cc"/>
            <w:u w:val="single"/>
            <w:rtl w:val="0"/>
          </w:rPr>
          <w:t xml:space="preserve">https://www.teachingbooks.net/media/pdf/HMH/MiddleGradeMania_Fall2015.pdf</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“She’d spotted it on the top shelf after her parents left (one to the greocery store and one to tend to a customer).” pg. 1PB</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don’t believe in the birthday fairy, “ Sophie called back.” pg. 21PB</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“As soon as she was home, she’d ask her parents-there must be a simple, not-creepy explanation for both the card and the missing dreamcatchers.” pg. 65PB</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“Reaching the front, Ethan took an apple from a pyramid of fruit.” pg. 99PB</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“She squeezed the hand brakes and jolted forward as the bike jerked to a stop.” pg. 149PB</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“Calm again, the pink bunny hopped back to Sophie, and them drew himself up onto his hind legs and saluted with one of his front paws.” pg. 281PB</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”Right. You said that. Sort of. More details next time, okay?” Madison cautiously opened the door again, and they all crowded into the kitchen.” pg. 337 PB</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ehand">
    <w:embedRegular w:fontKey="{00000000-0000-0000-0000-000000000000}" r:id="rId5" w:subsetted="0"/>
  </w:font>
  <w:font w:name="Quintessential">
    <w:embedRegular w:fontKey="{00000000-0000-0000-0000-000000000000}" r:id="rId6"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Georgia" w:cs="Georgia" w:eastAsia="Georgia" w:hAnsi="Georgia"/>
        <w:b w:val="1"/>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www.sarahbethdurst.com/Vessel.htm" TargetMode="External"/><Relationship Id="rId22" Type="http://schemas.openxmlformats.org/officeDocument/2006/relationships/hyperlink" Target="http://www.sarahbethdurst.com/EnchantedIvy.htm" TargetMode="External"/><Relationship Id="rId21" Type="http://schemas.openxmlformats.org/officeDocument/2006/relationships/hyperlink" Target="http://www.sarahbethdurst.com/DrinkSlayLove.htm" TargetMode="External"/><Relationship Id="rId24" Type="http://schemas.openxmlformats.org/officeDocument/2006/relationships/hyperlink" Target="https://www.poetry4kids.com/topic/monsters/" TargetMode="External"/><Relationship Id="rId23" Type="http://schemas.openxmlformats.org/officeDocument/2006/relationships/hyperlink" Target="http://www.sarahbethdurst.com/Ice.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sarahbethdurst.com" TargetMode="External"/><Relationship Id="rId26" Type="http://schemas.openxmlformats.org/officeDocument/2006/relationships/hyperlink" Target="https://www.kidsreads.com/authors/sarah-beth-durst/news/interview-060107" TargetMode="External"/><Relationship Id="rId25" Type="http://schemas.openxmlformats.org/officeDocument/2006/relationships/hyperlink" Target="https://www.google.com/search?safe=strict&amp;client=firefox-b-ab&amp;ei=1IuyWqiLKu3I_QbZxLXAAg&amp;q=making+a+dreamcatcher&amp;oq=making+a+dream+&amp;gs_l=psy-ab.3.0.0i10k1j0l3j0i20i263k1j0l5.60701.65140.0.67153.31.21.2.2.2.0.177.2224.4j14.19.0....0...1c.1.64.psy-ab..10.21.2440.6..46j35i39k1j0i67k1j0i131k1j0i3k1j0i131i67k1j0i46k1.305.ZADei_Ym-Yw" TargetMode="External"/><Relationship Id="rId28" Type="http://schemas.openxmlformats.org/officeDocument/2006/relationships/hyperlink" Target="https://www.thebooksmugglers.com/2015/11/the-girl-who-could-not-dream-sarah-beth-durst-on-inspirations-influences.html" TargetMode="External"/><Relationship Id="rId27" Type="http://schemas.openxmlformats.org/officeDocument/2006/relationships/hyperlink" Target="http://www.sarahbethdurst.com/bio" TargetMode="External"/><Relationship Id="rId5" Type="http://schemas.openxmlformats.org/officeDocument/2006/relationships/styles" Target="styles.xml"/><Relationship Id="rId6" Type="http://schemas.openxmlformats.org/officeDocument/2006/relationships/hyperlink" Target="https://twitter.com/sarahbethdurst" TargetMode="External"/><Relationship Id="rId29" Type="http://schemas.openxmlformats.org/officeDocument/2006/relationships/hyperlink" Target="https://www.teachingbooks.net/media/pdf/HMH/MiddleGradeMania_Fall2015.pdf" TargetMode="External"/><Relationship Id="rId7" Type="http://schemas.openxmlformats.org/officeDocument/2006/relationships/hyperlink" Target="https://www.facebook.com/sarahbethdurst/" TargetMode="External"/><Relationship Id="rId8" Type="http://schemas.openxmlformats.org/officeDocument/2006/relationships/hyperlink" Target="https://www.instagram.com/sarahbethdurst/" TargetMode="External"/><Relationship Id="rId11" Type="http://schemas.openxmlformats.org/officeDocument/2006/relationships/hyperlink" Target="https://www.amazon.com/Silver-Gate-Kristin-Bailey/dp/0062398571?SubscriptionId=AKIAIQE4RYCTO575J4AA&amp;tag=enhanediti-20&amp;linkCode=xm2&amp;camp=2025&amp;creative=165953&amp;creativeASIN=0062398571" TargetMode="External"/><Relationship Id="rId10" Type="http://schemas.openxmlformats.org/officeDocument/2006/relationships/hyperlink" Target="https://www.amazon.com/Footsteps-Crazy-Horse-Joseph-Marshall/dp/141970785X?SubscriptionId=AKIAIQE4RYCTO575J4AA&amp;tag=enhanediti-20&amp;linkCode=xm2&amp;camp=2025&amp;creative=165953&amp;creativeASIN=141970785X" TargetMode="External"/><Relationship Id="rId13" Type="http://schemas.openxmlformats.org/officeDocument/2006/relationships/hyperlink" Target="https://www.amazon.com/Hour-Bees-Lindsay-Eagar/dp/0763691208?SubscriptionId=AKIAIQE4RYCTO575J4AA&amp;tag=enhanediti-20&amp;linkCode=xm2&amp;camp=2025&amp;creative=165953&amp;creativeASIN=0763691208" TargetMode="External"/><Relationship Id="rId12" Type="http://schemas.openxmlformats.org/officeDocument/2006/relationships/hyperlink" Target="https://www.amazon.com/Island-Dr-Libris-Chris-Grabenstein/dp/0385388454?SubscriptionId=AKIAIQE4RYCTO575J4AA&amp;tag=enhanediti-20&amp;linkCode=xm2&amp;camp=2025&amp;creative=165953&amp;creativeASIN=0385388454" TargetMode="External"/><Relationship Id="rId15" Type="http://schemas.openxmlformats.org/officeDocument/2006/relationships/hyperlink" Target="https://www.amazon.com/Journey-Across-Hidden-Islands-Sarah/dp/054470679X?SubscriptionId=AKIAIQE4RYCTO575J4AA&amp;tag=enhanediti-20&amp;linkCode=xm2&amp;camp=2025&amp;creative=165953&amp;creativeASIN=054470679X" TargetMode="External"/><Relationship Id="rId14" Type="http://schemas.openxmlformats.org/officeDocument/2006/relationships/hyperlink" Target="https://www.amazon.com/Soar-Tracy-Edward-Wymer/dp/1481447114?SubscriptionId=AKIAIQE4RYCTO575J4AA&amp;tag=enhanediti-20&amp;linkCode=xm2&amp;camp=2025&amp;creative=165953&amp;creativeASIN=1481447114" TargetMode="External"/><Relationship Id="rId17" Type="http://schemas.openxmlformats.org/officeDocument/2006/relationships/hyperlink" Target="https://www.amazon.com/Hope-Was-Here-Joan-Bauer/dp/0142404241?SubscriptionId=AKIAIQE4RYCTO575J4AA&amp;tag=enhanediti-20&amp;linkCode=xm2&amp;camp=2025&amp;creative=165953&amp;creativeASIN=0142404241" TargetMode="External"/><Relationship Id="rId16" Type="http://schemas.openxmlformats.org/officeDocument/2006/relationships/hyperlink" Target="https://www.amazon.com/Power-Poppy-Pendle-Natasha-Lowe/dp/1442449268?SubscriptionId=AKIAIQE4RYCTO575J4AA&amp;tag=enhanediti-20&amp;linkCode=xm2&amp;camp=2025&amp;creative=165953&amp;creativeASIN=1442449268" TargetMode="External"/><Relationship Id="rId19" Type="http://schemas.openxmlformats.org/officeDocument/2006/relationships/hyperlink" Target="http://www.sarahbethdurst.com/Conjured.htm" TargetMode="External"/><Relationship Id="rId18" Type="http://schemas.openxmlformats.org/officeDocument/2006/relationships/hyperlink" Target="http://www.sarahbethdurst.com/ChasingPower.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Freehand-regular.ttf"/><Relationship Id="rId6"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